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A8" w:rsidRPr="001652E3" w:rsidRDefault="002476A8" w:rsidP="0031575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en-GB"/>
        </w:rPr>
      </w:pPr>
      <w:r w:rsidRPr="001652E3">
        <w:rPr>
          <w:rFonts w:ascii="Calibri" w:hAnsi="Calibri" w:cs="Calibri"/>
          <w:b/>
          <w:sz w:val="24"/>
          <w:szCs w:val="24"/>
          <w:lang w:val="en-GB"/>
        </w:rPr>
        <w:t>International S</w:t>
      </w:r>
      <w:r w:rsidR="009D2422" w:rsidRPr="001652E3">
        <w:rPr>
          <w:rFonts w:ascii="Calibri" w:hAnsi="Calibri" w:cs="Calibri"/>
          <w:b/>
          <w:sz w:val="24"/>
          <w:szCs w:val="24"/>
          <w:lang w:val="en-GB"/>
        </w:rPr>
        <w:t xml:space="preserve">ports </w:t>
      </w:r>
      <w:r w:rsidR="002E324D">
        <w:rPr>
          <w:rFonts w:ascii="Calibri" w:hAnsi="Calibri" w:cs="Calibri"/>
          <w:b/>
          <w:sz w:val="24"/>
          <w:szCs w:val="24"/>
          <w:lang w:val="en-GB"/>
        </w:rPr>
        <w:t>Eve</w:t>
      </w:r>
      <w:r w:rsidR="009D2422" w:rsidRPr="001652E3">
        <w:rPr>
          <w:rFonts w:ascii="Calibri" w:hAnsi="Calibri" w:cs="Calibri"/>
          <w:b/>
          <w:sz w:val="24"/>
          <w:szCs w:val="24"/>
          <w:lang w:val="en-GB"/>
        </w:rPr>
        <w:t>nt</w:t>
      </w:r>
      <w:r w:rsidRPr="001652E3">
        <w:rPr>
          <w:rFonts w:ascii="Calibri" w:hAnsi="Calibri" w:cs="Calibri"/>
          <w:b/>
          <w:sz w:val="24"/>
          <w:szCs w:val="24"/>
          <w:lang w:val="en-GB"/>
        </w:rPr>
        <w:t xml:space="preserve"> at the University of </w:t>
      </w:r>
      <w:r w:rsidR="0043696D" w:rsidRPr="001652E3">
        <w:rPr>
          <w:rFonts w:ascii="Calibri" w:hAnsi="Calibri" w:cs="Calibri"/>
          <w:b/>
          <w:sz w:val="24"/>
          <w:szCs w:val="24"/>
          <w:lang w:val="en-GB"/>
        </w:rPr>
        <w:t>Zadar</w:t>
      </w:r>
    </w:p>
    <w:p w:rsidR="00015688" w:rsidRPr="001652E3" w:rsidRDefault="00CD7FCE" w:rsidP="0031575C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en-GB"/>
        </w:rPr>
      </w:pPr>
      <w:r w:rsidRPr="001652E3">
        <w:rPr>
          <w:rFonts w:ascii="Calibri" w:hAnsi="Calibri" w:cs="Calibri"/>
          <w:b/>
          <w:sz w:val="24"/>
          <w:szCs w:val="24"/>
          <w:lang w:val="en-GB"/>
        </w:rPr>
        <w:t>23</w:t>
      </w:r>
      <w:r w:rsidR="00875938" w:rsidRPr="001652E3">
        <w:rPr>
          <w:rFonts w:ascii="Calibri" w:hAnsi="Calibri" w:cs="Calibri"/>
          <w:b/>
          <w:sz w:val="24"/>
          <w:szCs w:val="24"/>
          <w:lang w:val="en-GB"/>
        </w:rPr>
        <w:t xml:space="preserve"> – </w:t>
      </w:r>
      <w:r w:rsidRPr="001652E3">
        <w:rPr>
          <w:rFonts w:ascii="Calibri" w:hAnsi="Calibri" w:cs="Calibri"/>
          <w:b/>
          <w:sz w:val="24"/>
          <w:szCs w:val="24"/>
          <w:lang w:val="en-GB"/>
        </w:rPr>
        <w:t>26</w:t>
      </w:r>
      <w:r w:rsidR="00875938" w:rsidRPr="001652E3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Pr="001652E3">
        <w:rPr>
          <w:rFonts w:ascii="Calibri" w:hAnsi="Calibri" w:cs="Calibri"/>
          <w:b/>
          <w:sz w:val="24"/>
          <w:szCs w:val="24"/>
          <w:lang w:val="en-GB"/>
        </w:rPr>
        <w:t>A</w:t>
      </w:r>
      <w:r w:rsidR="00E07347">
        <w:rPr>
          <w:rFonts w:ascii="Calibri" w:hAnsi="Calibri" w:cs="Calibri"/>
          <w:b/>
          <w:sz w:val="24"/>
          <w:szCs w:val="24"/>
          <w:lang w:val="en-GB"/>
        </w:rPr>
        <w:t>ugust</w:t>
      </w:r>
      <w:r w:rsidR="00875938" w:rsidRPr="001652E3">
        <w:rPr>
          <w:rFonts w:ascii="Calibri" w:hAnsi="Calibri" w:cs="Calibri"/>
          <w:b/>
          <w:sz w:val="24"/>
          <w:szCs w:val="24"/>
          <w:lang w:val="en-GB"/>
        </w:rPr>
        <w:t xml:space="preserve"> 201</w:t>
      </w:r>
      <w:r w:rsidRPr="001652E3">
        <w:rPr>
          <w:rFonts w:ascii="Calibri" w:hAnsi="Calibri" w:cs="Calibri"/>
          <w:b/>
          <w:sz w:val="24"/>
          <w:szCs w:val="24"/>
          <w:lang w:val="en-GB"/>
        </w:rPr>
        <w:t>7</w:t>
      </w:r>
    </w:p>
    <w:p w:rsidR="002476A8" w:rsidRPr="001652E3" w:rsidRDefault="002476A8" w:rsidP="0031575C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1652E3">
        <w:rPr>
          <w:rFonts w:ascii="Calibri" w:hAnsi="Calibri" w:cs="Calibri"/>
          <w:b/>
          <w:sz w:val="28"/>
          <w:szCs w:val="28"/>
          <w:lang w:val="en-GB"/>
        </w:rPr>
        <w:t>APPLICATION FORM</w:t>
      </w:r>
    </w:p>
    <w:p w:rsidR="006E28BA" w:rsidRPr="001652E3" w:rsidRDefault="002476A8" w:rsidP="0031575C">
      <w:pPr>
        <w:jc w:val="center"/>
        <w:rPr>
          <w:rFonts w:ascii="Calibri" w:hAnsi="Calibri" w:cs="Calibri"/>
          <w:lang w:val="en-GB"/>
        </w:rPr>
      </w:pPr>
      <w:r w:rsidRPr="001652E3">
        <w:rPr>
          <w:rFonts w:ascii="Calibri" w:hAnsi="Calibri" w:cs="Calibri"/>
          <w:lang w:val="en-GB"/>
        </w:rPr>
        <w:t>Please send</w:t>
      </w:r>
      <w:r w:rsidR="006E28BA" w:rsidRPr="001652E3">
        <w:rPr>
          <w:rFonts w:ascii="Calibri" w:hAnsi="Calibri" w:cs="Calibri"/>
          <w:lang w:val="en-GB"/>
        </w:rPr>
        <w:t xml:space="preserve"> Application form</w:t>
      </w:r>
      <w:r w:rsidRPr="001652E3">
        <w:rPr>
          <w:rFonts w:ascii="Calibri" w:hAnsi="Calibri" w:cs="Calibri"/>
          <w:lang w:val="en-GB"/>
        </w:rPr>
        <w:t xml:space="preserve"> </w:t>
      </w:r>
      <w:r w:rsidR="006E28BA" w:rsidRPr="001652E3">
        <w:rPr>
          <w:rFonts w:ascii="Calibri" w:hAnsi="Calibri" w:cs="Calibri"/>
          <w:lang w:val="en-GB"/>
        </w:rPr>
        <w:t>to</w:t>
      </w:r>
      <w:r w:rsidR="00CD7FCE" w:rsidRPr="001652E3">
        <w:rPr>
          <w:rFonts w:ascii="Calibri" w:hAnsi="Calibri" w:cs="Calibri"/>
          <w:lang w:val="en-GB"/>
        </w:rPr>
        <w:t xml:space="preserve"> </w:t>
      </w:r>
      <w:hyperlink r:id="rId7" w:history="1">
        <w:r w:rsidR="002E324D" w:rsidRPr="00D33AB3">
          <w:rPr>
            <w:rStyle w:val="Hyperlink"/>
            <w:rFonts w:ascii="Calibri" w:hAnsi="Calibri" w:cs="Calibri"/>
            <w:lang w:val="en-GB"/>
          </w:rPr>
          <w:t>unisport@unizd.hr</w:t>
        </w:r>
      </w:hyperlink>
      <w:r w:rsidR="00CD7FCE" w:rsidRPr="001652E3">
        <w:rPr>
          <w:rFonts w:ascii="Calibri" w:hAnsi="Calibri" w:cs="Calibri"/>
          <w:lang w:val="en-GB"/>
        </w:rPr>
        <w:t xml:space="preserve"> </w:t>
      </w:r>
    </w:p>
    <w:tbl>
      <w:tblPr>
        <w:tblStyle w:val="TableGrid"/>
        <w:tblW w:w="9387" w:type="dxa"/>
        <w:tblLook w:val="04A0" w:firstRow="1" w:lastRow="0" w:firstColumn="1" w:lastColumn="0" w:noHBand="0" w:noVBand="1"/>
      </w:tblPr>
      <w:tblGrid>
        <w:gridCol w:w="3077"/>
        <w:gridCol w:w="1262"/>
        <w:gridCol w:w="841"/>
        <w:gridCol w:w="421"/>
        <w:gridCol w:w="631"/>
        <w:gridCol w:w="631"/>
        <w:gridCol w:w="420"/>
        <w:gridCol w:w="842"/>
        <w:gridCol w:w="1262"/>
      </w:tblGrid>
      <w:tr w:rsidR="004540C5" w:rsidRPr="001652E3" w:rsidTr="00E37E48">
        <w:trPr>
          <w:trHeight w:val="567"/>
        </w:trPr>
        <w:tc>
          <w:tcPr>
            <w:tcW w:w="3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0C5" w:rsidRPr="001652E3" w:rsidRDefault="004540C5" w:rsidP="000460E9">
            <w:pPr>
              <w:rPr>
                <w:rFonts w:ascii="Calibri" w:hAnsi="Calibri" w:cs="Calibri"/>
                <w:b/>
                <w:lang w:val="en-GB"/>
              </w:rPr>
            </w:pPr>
          </w:p>
          <w:p w:rsidR="004540C5" w:rsidRPr="001652E3" w:rsidRDefault="004540C5" w:rsidP="000460E9">
            <w:pPr>
              <w:rPr>
                <w:rFonts w:ascii="Calibri" w:hAnsi="Calibri" w:cs="Calibri"/>
                <w:b/>
                <w:lang w:val="en-GB"/>
              </w:rPr>
            </w:pPr>
            <w:r w:rsidRPr="001652E3">
              <w:rPr>
                <w:rFonts w:ascii="Calibri" w:hAnsi="Calibri" w:cs="Calibri"/>
                <w:b/>
                <w:lang w:val="en-GB"/>
              </w:rPr>
              <w:t xml:space="preserve">Name of the </w:t>
            </w:r>
            <w:r w:rsidR="00CD7FCE" w:rsidRPr="001652E3">
              <w:rPr>
                <w:rFonts w:ascii="Calibri" w:hAnsi="Calibri" w:cs="Calibri"/>
                <w:b/>
                <w:lang w:val="en-GB"/>
              </w:rPr>
              <w:t>University</w:t>
            </w:r>
          </w:p>
          <w:p w:rsidR="00D422A4" w:rsidRPr="001652E3" w:rsidRDefault="00D422A4" w:rsidP="000460E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6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0C5" w:rsidRPr="001652E3" w:rsidRDefault="004540C5" w:rsidP="002476A8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614CBB" w:rsidRPr="001652E3" w:rsidRDefault="00614CBB" w:rsidP="00CD7FCE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4540C5" w:rsidRPr="001652E3" w:rsidTr="00E37E48">
        <w:trPr>
          <w:trHeight w:val="567"/>
        </w:trPr>
        <w:tc>
          <w:tcPr>
            <w:tcW w:w="3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0C5" w:rsidRPr="001652E3" w:rsidRDefault="00CD7FCE" w:rsidP="000460E9">
            <w:pPr>
              <w:rPr>
                <w:rFonts w:ascii="Calibri" w:hAnsi="Calibri" w:cs="Calibri"/>
                <w:b/>
                <w:lang w:val="en-GB"/>
              </w:rPr>
            </w:pPr>
            <w:r w:rsidRPr="001652E3">
              <w:rPr>
                <w:rFonts w:ascii="Calibri" w:hAnsi="Calibri" w:cs="Calibri"/>
                <w:b/>
                <w:lang w:val="en-GB"/>
              </w:rPr>
              <w:t>City and country</w:t>
            </w:r>
          </w:p>
        </w:tc>
        <w:tc>
          <w:tcPr>
            <w:tcW w:w="6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0C5" w:rsidRPr="001652E3" w:rsidRDefault="004540C5" w:rsidP="003B2734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4540C5" w:rsidRPr="001652E3" w:rsidTr="00E37E48">
        <w:trPr>
          <w:trHeight w:val="567"/>
        </w:trPr>
        <w:tc>
          <w:tcPr>
            <w:tcW w:w="3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CBB" w:rsidRPr="001652E3" w:rsidRDefault="00614CBB" w:rsidP="000460E9">
            <w:pPr>
              <w:rPr>
                <w:rFonts w:ascii="Calibri" w:hAnsi="Calibri" w:cs="Calibri"/>
                <w:b/>
                <w:lang w:val="en-GB"/>
              </w:rPr>
            </w:pPr>
          </w:p>
          <w:p w:rsidR="00CD7FCE" w:rsidRPr="001652E3" w:rsidRDefault="00CD7FCE" w:rsidP="000460E9">
            <w:pPr>
              <w:rPr>
                <w:rFonts w:ascii="Calibri" w:hAnsi="Calibri" w:cs="Calibri"/>
                <w:b/>
                <w:lang w:val="en-GB"/>
              </w:rPr>
            </w:pPr>
            <w:r w:rsidRPr="001652E3">
              <w:rPr>
                <w:rFonts w:ascii="Calibri" w:hAnsi="Calibri" w:cs="Calibri"/>
                <w:b/>
                <w:lang w:val="en-GB"/>
              </w:rPr>
              <w:t xml:space="preserve">Head of delegation </w:t>
            </w:r>
          </w:p>
          <w:p w:rsidR="004540C5" w:rsidRPr="001652E3" w:rsidRDefault="00CD7FCE" w:rsidP="000460E9">
            <w:pPr>
              <w:rPr>
                <w:rFonts w:ascii="Calibri" w:hAnsi="Calibri" w:cs="Calibri"/>
                <w:b/>
                <w:lang w:val="en-GB"/>
              </w:rPr>
            </w:pPr>
            <w:r w:rsidRPr="001652E3">
              <w:rPr>
                <w:rFonts w:ascii="Calibri" w:hAnsi="Calibri" w:cs="Calibri"/>
                <w:b/>
                <w:lang w:val="en-GB"/>
              </w:rPr>
              <w:t>(name, mobile phone, e-mail)</w:t>
            </w:r>
          </w:p>
        </w:tc>
        <w:tc>
          <w:tcPr>
            <w:tcW w:w="63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CBB" w:rsidRPr="001652E3" w:rsidRDefault="00614CBB" w:rsidP="00CD7FCE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CD7FCE" w:rsidRPr="001652E3" w:rsidTr="00E37E48">
        <w:trPr>
          <w:trHeight w:val="567"/>
        </w:trPr>
        <w:tc>
          <w:tcPr>
            <w:tcW w:w="3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FCE" w:rsidRPr="001652E3" w:rsidRDefault="00CD7FCE" w:rsidP="000460E9">
            <w:pPr>
              <w:rPr>
                <w:rFonts w:ascii="Calibri" w:hAnsi="Calibri" w:cs="Calibri"/>
                <w:b/>
                <w:lang w:val="en-GB"/>
              </w:rPr>
            </w:pPr>
          </w:p>
          <w:p w:rsidR="00CD7FCE" w:rsidRPr="001652E3" w:rsidRDefault="00CD7FCE" w:rsidP="000460E9">
            <w:pPr>
              <w:rPr>
                <w:rFonts w:ascii="Calibri" w:hAnsi="Calibri" w:cs="Calibri"/>
                <w:b/>
                <w:lang w:val="en-GB"/>
              </w:rPr>
            </w:pPr>
            <w:r w:rsidRPr="001652E3">
              <w:rPr>
                <w:rFonts w:ascii="Calibri" w:hAnsi="Calibri" w:cs="Calibri"/>
                <w:b/>
                <w:lang w:val="en-GB"/>
              </w:rPr>
              <w:t>Coach</w:t>
            </w:r>
          </w:p>
          <w:p w:rsidR="00CD7FCE" w:rsidRPr="001652E3" w:rsidRDefault="00CD7FCE" w:rsidP="000460E9">
            <w:pPr>
              <w:rPr>
                <w:rFonts w:ascii="Calibri" w:hAnsi="Calibri" w:cs="Calibri"/>
                <w:b/>
                <w:lang w:val="en-GB"/>
              </w:rPr>
            </w:pPr>
            <w:r w:rsidRPr="001652E3">
              <w:rPr>
                <w:rFonts w:ascii="Calibri" w:hAnsi="Calibri" w:cs="Calibri"/>
                <w:b/>
                <w:lang w:val="en-GB"/>
              </w:rPr>
              <w:t>(name, mobile phone, e-mail)</w:t>
            </w:r>
          </w:p>
        </w:tc>
        <w:tc>
          <w:tcPr>
            <w:tcW w:w="631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7FCE" w:rsidRPr="001652E3" w:rsidRDefault="00CD7FCE" w:rsidP="002476A8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CD7FCE" w:rsidRPr="001652E3" w:rsidRDefault="00CD7FCE" w:rsidP="002476A8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063F6F" w:rsidRPr="001652E3" w:rsidTr="00E37E48">
        <w:trPr>
          <w:trHeight w:val="907"/>
        </w:trPr>
        <w:tc>
          <w:tcPr>
            <w:tcW w:w="3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3F6F" w:rsidRPr="001652E3" w:rsidRDefault="00063F6F" w:rsidP="000460E9">
            <w:pPr>
              <w:rPr>
                <w:rFonts w:ascii="Calibri" w:hAnsi="Calibri" w:cs="Calibri"/>
                <w:b/>
                <w:lang w:val="en-GB"/>
              </w:rPr>
            </w:pPr>
            <w:r w:rsidRPr="001652E3">
              <w:rPr>
                <w:rFonts w:ascii="Calibri" w:hAnsi="Calibri" w:cs="Calibri"/>
                <w:b/>
                <w:lang w:val="en-GB"/>
              </w:rPr>
              <w:t>Sports</w:t>
            </w:r>
          </w:p>
          <w:p w:rsidR="00063F6F" w:rsidRPr="001652E3" w:rsidRDefault="00063F6F" w:rsidP="000460E9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652E3">
              <w:rPr>
                <w:rFonts w:ascii="Calibri" w:hAnsi="Calibri" w:cs="Calibri"/>
                <w:sz w:val="20"/>
                <w:szCs w:val="20"/>
                <w:lang w:val="en-GB"/>
              </w:rPr>
              <w:t>(please tick the appropriate box)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</w:tcBorders>
          </w:tcPr>
          <w:p w:rsidR="000460E9" w:rsidRPr="001652E3" w:rsidRDefault="00063F6F" w:rsidP="000460E9">
            <w:pPr>
              <w:rPr>
                <w:rFonts w:ascii="Calibri" w:hAnsi="Calibri" w:cs="Calibri"/>
                <w:lang w:val="en-GB"/>
              </w:rPr>
            </w:pPr>
            <w:r w:rsidRPr="001652E3">
              <w:rPr>
                <w:rFonts w:ascii="Calibri" w:hAnsi="Calibri" w:cs="Calibri"/>
                <w:lang w:val="en-GB"/>
              </w:rPr>
              <w:t xml:space="preserve">Basketball (F)           </w:t>
            </w:r>
          </w:p>
          <w:p w:rsidR="00063F6F" w:rsidRPr="001652E3" w:rsidRDefault="00063F6F" w:rsidP="000460E9">
            <w:pPr>
              <w:jc w:val="right"/>
              <w:rPr>
                <w:rFonts w:ascii="Calibri" w:hAnsi="Calibri" w:cs="Calibri"/>
                <w:lang w:val="en-GB"/>
              </w:rPr>
            </w:pPr>
            <w:r w:rsidRPr="001652E3">
              <w:rPr>
                <w:rFonts w:ascii="Calibri" w:hAnsi="Calibri"/>
                <w:lang w:val="en-GB"/>
              </w:rPr>
              <w:sym w:font="Wingdings" w:char="F0A8"/>
            </w:r>
          </w:p>
          <w:p w:rsidR="00063F6F" w:rsidRPr="001652E3" w:rsidRDefault="00063F6F" w:rsidP="000460E9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</w:tcBorders>
            <w:vAlign w:val="center"/>
          </w:tcPr>
          <w:p w:rsidR="000460E9" w:rsidRPr="001652E3" w:rsidRDefault="00063F6F" w:rsidP="00063F6F">
            <w:pPr>
              <w:rPr>
                <w:rFonts w:ascii="Calibri" w:hAnsi="Calibri" w:cs="Calibri"/>
                <w:lang w:val="en-GB"/>
              </w:rPr>
            </w:pPr>
            <w:r w:rsidRPr="001652E3">
              <w:rPr>
                <w:rFonts w:ascii="Calibri" w:hAnsi="Calibri" w:cs="Calibri"/>
                <w:lang w:val="en-GB"/>
              </w:rPr>
              <w:t xml:space="preserve">Basketball (M)          </w:t>
            </w:r>
          </w:p>
          <w:p w:rsidR="00063F6F" w:rsidRPr="001652E3" w:rsidRDefault="00063F6F" w:rsidP="000460E9">
            <w:pPr>
              <w:jc w:val="right"/>
              <w:rPr>
                <w:rFonts w:ascii="Calibri" w:hAnsi="Calibri" w:cs="Calibri"/>
                <w:lang w:val="en-GB"/>
              </w:rPr>
            </w:pPr>
            <w:r w:rsidRPr="001652E3">
              <w:rPr>
                <w:rFonts w:ascii="Calibri" w:hAnsi="Calibri"/>
                <w:lang w:val="en-GB"/>
              </w:rPr>
              <w:sym w:font="Wingdings" w:char="F0A8"/>
            </w:r>
          </w:p>
          <w:p w:rsidR="00063F6F" w:rsidRPr="001652E3" w:rsidRDefault="00063F6F" w:rsidP="00063F6F">
            <w:pPr>
              <w:pStyle w:val="ListParagraph"/>
              <w:tabs>
                <w:tab w:val="left" w:pos="-5551"/>
              </w:tabs>
              <w:ind w:left="-5693" w:right="5863"/>
              <w:rPr>
                <w:rFonts w:ascii="Calibri" w:hAnsi="Calibri" w:cs="Calibri"/>
                <w:lang w:val="en-GB"/>
              </w:rPr>
            </w:pPr>
            <w:proofErr w:type="spellStart"/>
            <w:r w:rsidRPr="001652E3">
              <w:rPr>
                <w:rFonts w:ascii="Calibri" w:hAnsi="Calibri" w:cs="Calibri"/>
                <w:lang w:val="en-GB"/>
              </w:rPr>
              <w:t>Fut</w:t>
            </w:r>
            <w:proofErr w:type="spellEnd"/>
            <w:r w:rsidRPr="001652E3">
              <w:rPr>
                <w:rFonts w:ascii="Calibri" w:hAnsi="Calibri" w:cs="Calibri"/>
                <w:lang w:val="en-GB"/>
              </w:rPr>
              <w:t>•</w:t>
            </w:r>
          </w:p>
          <w:p w:rsidR="00063F6F" w:rsidRPr="001652E3" w:rsidRDefault="00063F6F" w:rsidP="00063F6F">
            <w:pPr>
              <w:ind w:left="-22"/>
              <w:rPr>
                <w:lang w:val="en-GB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</w:tcBorders>
          </w:tcPr>
          <w:p w:rsidR="000460E9" w:rsidRPr="001652E3" w:rsidRDefault="00063F6F" w:rsidP="000460E9">
            <w:pPr>
              <w:rPr>
                <w:rFonts w:ascii="Calibri" w:hAnsi="Calibri"/>
                <w:lang w:val="en-GB"/>
              </w:rPr>
            </w:pPr>
            <w:r w:rsidRPr="001652E3">
              <w:rPr>
                <w:lang w:val="en-GB"/>
              </w:rPr>
              <w:t>Futsal (M)</w:t>
            </w:r>
            <w:r w:rsidRPr="001652E3">
              <w:rPr>
                <w:rFonts w:ascii="Calibri" w:hAnsi="Calibri"/>
                <w:lang w:val="en-GB"/>
              </w:rPr>
              <w:t xml:space="preserve">            </w:t>
            </w:r>
          </w:p>
          <w:p w:rsidR="000460E9" w:rsidRPr="001652E3" w:rsidRDefault="000460E9" w:rsidP="000460E9">
            <w:pPr>
              <w:rPr>
                <w:rFonts w:ascii="Calibri" w:hAnsi="Calibri"/>
                <w:lang w:val="en-GB"/>
              </w:rPr>
            </w:pPr>
          </w:p>
          <w:p w:rsidR="00063F6F" w:rsidRPr="001652E3" w:rsidRDefault="00063F6F" w:rsidP="000460E9">
            <w:pPr>
              <w:jc w:val="right"/>
              <w:rPr>
                <w:lang w:val="en-GB"/>
              </w:rPr>
            </w:pPr>
            <w:r w:rsidRPr="001652E3">
              <w:rPr>
                <w:rFonts w:ascii="Calibri" w:hAnsi="Calibri"/>
                <w:lang w:val="en-GB"/>
              </w:rPr>
              <w:sym w:font="Wingdings" w:char="F0A8"/>
            </w:r>
          </w:p>
          <w:p w:rsidR="00063F6F" w:rsidRPr="001652E3" w:rsidRDefault="00063F6F" w:rsidP="000460E9">
            <w:pPr>
              <w:pStyle w:val="ListParagraph"/>
              <w:ind w:left="-7054" w:right="-1423"/>
              <w:rPr>
                <w:rFonts w:ascii="Calibri" w:hAnsi="Calibri" w:cs="Calibri"/>
                <w:lang w:val="en-GB"/>
              </w:rPr>
            </w:pPr>
          </w:p>
          <w:p w:rsidR="00063F6F" w:rsidRPr="001652E3" w:rsidRDefault="00063F6F" w:rsidP="000460E9">
            <w:pPr>
              <w:rPr>
                <w:lang w:val="en-GB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</w:tcBorders>
          </w:tcPr>
          <w:p w:rsidR="000460E9" w:rsidRPr="001652E3" w:rsidRDefault="00063F6F" w:rsidP="000460E9">
            <w:pPr>
              <w:pStyle w:val="ListParagraph"/>
              <w:ind w:left="-69"/>
              <w:rPr>
                <w:lang w:val="en-GB"/>
              </w:rPr>
            </w:pPr>
            <w:r w:rsidRPr="001652E3">
              <w:rPr>
                <w:lang w:val="en-GB"/>
              </w:rPr>
              <w:t xml:space="preserve">Volleyball (F)          </w:t>
            </w:r>
          </w:p>
          <w:p w:rsidR="00063F6F" w:rsidRPr="001652E3" w:rsidRDefault="00063F6F" w:rsidP="000460E9">
            <w:pPr>
              <w:pStyle w:val="ListParagraph"/>
              <w:ind w:left="-69"/>
              <w:jc w:val="right"/>
              <w:rPr>
                <w:rFonts w:ascii="Calibri" w:hAnsi="Calibri" w:cs="Calibri"/>
                <w:lang w:val="en-GB"/>
              </w:rPr>
            </w:pPr>
            <w:r w:rsidRPr="001652E3">
              <w:rPr>
                <w:rFonts w:ascii="Calibri" w:hAnsi="Calibri"/>
                <w:lang w:val="en-GB"/>
              </w:rPr>
              <w:sym w:font="Wingdings" w:char="F0A8"/>
            </w:r>
          </w:p>
        </w:tc>
        <w:tc>
          <w:tcPr>
            <w:tcW w:w="1262" w:type="dxa"/>
            <w:tcBorders>
              <w:top w:val="single" w:sz="12" w:space="0" w:color="auto"/>
              <w:right w:val="single" w:sz="12" w:space="0" w:color="auto"/>
            </w:tcBorders>
          </w:tcPr>
          <w:p w:rsidR="00063F6F" w:rsidRPr="001652E3" w:rsidRDefault="00063F6F" w:rsidP="000460E9">
            <w:pPr>
              <w:pStyle w:val="ListParagraph"/>
              <w:ind w:left="-69"/>
              <w:rPr>
                <w:rFonts w:ascii="Calibri" w:hAnsi="Calibri"/>
                <w:lang w:val="en-GB"/>
              </w:rPr>
            </w:pPr>
            <w:proofErr w:type="spellStart"/>
            <w:r w:rsidRPr="001652E3">
              <w:rPr>
                <w:rFonts w:ascii="Calibri" w:hAnsi="Calibri" w:cs="Calibri"/>
                <w:lang w:val="en-GB"/>
              </w:rPr>
              <w:t>Aquathlon</w:t>
            </w:r>
            <w:proofErr w:type="spellEnd"/>
            <w:r w:rsidRPr="001652E3">
              <w:rPr>
                <w:rFonts w:ascii="Calibri" w:hAnsi="Calibri"/>
                <w:lang w:val="en-GB"/>
              </w:rPr>
              <w:t xml:space="preserve">     </w:t>
            </w:r>
          </w:p>
          <w:p w:rsidR="00063F6F" w:rsidRPr="001652E3" w:rsidRDefault="00063F6F" w:rsidP="000460E9">
            <w:pPr>
              <w:pStyle w:val="ListParagraph"/>
              <w:ind w:left="-69"/>
              <w:rPr>
                <w:rFonts w:ascii="Calibri" w:hAnsi="Calibri"/>
                <w:lang w:val="en-GB"/>
              </w:rPr>
            </w:pPr>
          </w:p>
          <w:p w:rsidR="00063F6F" w:rsidRPr="001652E3" w:rsidRDefault="00063F6F" w:rsidP="000460E9">
            <w:pPr>
              <w:pStyle w:val="ListParagraph"/>
              <w:ind w:left="-69"/>
              <w:jc w:val="right"/>
              <w:rPr>
                <w:rFonts w:ascii="Calibri" w:hAnsi="Calibri" w:cs="Calibri"/>
                <w:lang w:val="en-GB"/>
              </w:rPr>
            </w:pPr>
            <w:r w:rsidRPr="001652E3">
              <w:rPr>
                <w:rFonts w:ascii="Calibri" w:hAnsi="Calibri"/>
                <w:lang w:val="en-GB"/>
              </w:rPr>
              <w:t xml:space="preserve">            </w:t>
            </w:r>
            <w:r w:rsidRPr="001652E3">
              <w:rPr>
                <w:rFonts w:ascii="Calibri" w:hAnsi="Calibri"/>
                <w:lang w:val="en-GB"/>
              </w:rPr>
              <w:sym w:font="Wingdings" w:char="F0A8"/>
            </w:r>
          </w:p>
        </w:tc>
      </w:tr>
      <w:tr w:rsidR="00063F6F" w:rsidRPr="001652E3" w:rsidTr="00E37E48">
        <w:trPr>
          <w:trHeight w:val="20"/>
        </w:trPr>
        <w:tc>
          <w:tcPr>
            <w:tcW w:w="3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F6F" w:rsidRPr="001652E3" w:rsidRDefault="00063F6F" w:rsidP="000460E9">
            <w:pPr>
              <w:rPr>
                <w:rFonts w:ascii="Calibri" w:hAnsi="Calibri" w:cs="Calibri"/>
                <w:b/>
                <w:lang w:val="en-GB"/>
              </w:rPr>
            </w:pPr>
          </w:p>
          <w:p w:rsidR="00063F6F" w:rsidRPr="001652E3" w:rsidRDefault="00063F6F" w:rsidP="000460E9">
            <w:pPr>
              <w:rPr>
                <w:rFonts w:ascii="Calibri" w:hAnsi="Calibri" w:cs="Calibri"/>
                <w:b/>
                <w:lang w:val="en-GB"/>
              </w:rPr>
            </w:pPr>
            <w:r w:rsidRPr="001652E3">
              <w:rPr>
                <w:rFonts w:ascii="Calibri" w:hAnsi="Calibri" w:cs="Calibri"/>
                <w:b/>
                <w:lang w:val="en-GB"/>
              </w:rPr>
              <w:t>Number of athletes per sport</w:t>
            </w:r>
            <w:r w:rsidR="002E324D">
              <w:rPr>
                <w:rFonts w:ascii="Calibri" w:hAnsi="Calibri" w:cs="Calibri"/>
                <w:b/>
                <w:lang w:val="en-GB"/>
              </w:rPr>
              <w:t>*</w:t>
            </w:r>
            <w:r w:rsidRPr="001652E3"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</w:tc>
        <w:tc>
          <w:tcPr>
            <w:tcW w:w="1262" w:type="dxa"/>
            <w:tcBorders>
              <w:left w:val="single" w:sz="12" w:space="0" w:color="auto"/>
              <w:bottom w:val="single" w:sz="12" w:space="0" w:color="auto"/>
            </w:tcBorders>
          </w:tcPr>
          <w:p w:rsidR="00063F6F" w:rsidRPr="001652E3" w:rsidRDefault="00063F6F" w:rsidP="00063F6F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62" w:type="dxa"/>
            <w:gridSpan w:val="2"/>
            <w:tcBorders>
              <w:bottom w:val="single" w:sz="12" w:space="0" w:color="auto"/>
            </w:tcBorders>
          </w:tcPr>
          <w:p w:rsidR="00063F6F" w:rsidRPr="001652E3" w:rsidRDefault="00063F6F" w:rsidP="00063F6F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62" w:type="dxa"/>
            <w:gridSpan w:val="2"/>
            <w:tcBorders>
              <w:bottom w:val="single" w:sz="12" w:space="0" w:color="auto"/>
            </w:tcBorders>
          </w:tcPr>
          <w:p w:rsidR="00063F6F" w:rsidRPr="001652E3" w:rsidRDefault="00063F6F" w:rsidP="00063F6F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62" w:type="dxa"/>
            <w:gridSpan w:val="2"/>
            <w:tcBorders>
              <w:bottom w:val="single" w:sz="12" w:space="0" w:color="auto"/>
            </w:tcBorders>
          </w:tcPr>
          <w:p w:rsidR="00063F6F" w:rsidRPr="001652E3" w:rsidRDefault="00063F6F" w:rsidP="00063F6F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262" w:type="dxa"/>
            <w:tcBorders>
              <w:bottom w:val="single" w:sz="12" w:space="0" w:color="auto"/>
              <w:right w:val="single" w:sz="12" w:space="0" w:color="auto"/>
            </w:tcBorders>
          </w:tcPr>
          <w:p w:rsidR="00063F6F" w:rsidRPr="001652E3" w:rsidRDefault="00063F6F" w:rsidP="00063F6F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18325A" w:rsidRPr="001652E3" w:rsidTr="00E37E48">
        <w:trPr>
          <w:trHeight w:val="440"/>
        </w:trPr>
        <w:tc>
          <w:tcPr>
            <w:tcW w:w="3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25A" w:rsidRDefault="0018325A" w:rsidP="0018325A">
            <w:pPr>
              <w:rPr>
                <w:rFonts w:ascii="Calibri" w:hAnsi="Calibri" w:cs="Calibri"/>
                <w:b/>
                <w:lang w:val="en-GB"/>
              </w:rPr>
            </w:pPr>
          </w:p>
          <w:p w:rsidR="0018325A" w:rsidRPr="001652E3" w:rsidRDefault="0018325A" w:rsidP="0018325A">
            <w:pPr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Accommodation and Participation fee**</w:t>
            </w:r>
          </w:p>
          <w:p w:rsidR="0018325A" w:rsidRPr="001652E3" w:rsidRDefault="0018325A" w:rsidP="0018325A">
            <w:pPr>
              <w:rPr>
                <w:rFonts w:ascii="Calibri" w:hAnsi="Calibri" w:cs="Calibri"/>
                <w:b/>
                <w:lang w:val="en-GB"/>
              </w:rPr>
            </w:pPr>
            <w:r w:rsidRPr="001652E3">
              <w:rPr>
                <w:rFonts w:ascii="Calibri" w:hAnsi="Calibri" w:cs="Calibri"/>
                <w:sz w:val="20"/>
                <w:szCs w:val="20"/>
                <w:lang w:val="en-GB"/>
              </w:rPr>
              <w:t>(please tick the appropriate box)</w:t>
            </w:r>
          </w:p>
          <w:p w:rsidR="0018325A" w:rsidRPr="001652E3" w:rsidRDefault="0018325A" w:rsidP="0018325A">
            <w:pPr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31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25A" w:rsidRPr="001652E3" w:rsidRDefault="0018325A" w:rsidP="0018325A">
            <w:pPr>
              <w:tabs>
                <w:tab w:val="left" w:pos="2445"/>
              </w:tabs>
              <w:rPr>
                <w:lang w:val="en-GB"/>
              </w:rPr>
            </w:pPr>
            <w:r>
              <w:rPr>
                <w:lang w:val="en-GB"/>
              </w:rPr>
              <w:t xml:space="preserve">Student Dormitory               </w:t>
            </w:r>
            <w:r w:rsidRPr="001652E3">
              <w:rPr>
                <w:rFonts w:ascii="Calibri" w:hAnsi="Calibri"/>
                <w:lang w:val="en-GB"/>
              </w:rPr>
              <w:sym w:font="Wingdings" w:char="F0A8"/>
            </w:r>
          </w:p>
          <w:p w:rsidR="0018325A" w:rsidRPr="003D5BC1" w:rsidRDefault="0018325A" w:rsidP="0018325A">
            <w:pPr>
              <w:tabs>
                <w:tab w:val="left" w:pos="2445"/>
              </w:tabs>
              <w:rPr>
                <w:lang w:val="en-GB"/>
              </w:rPr>
            </w:pPr>
          </w:p>
        </w:tc>
        <w:tc>
          <w:tcPr>
            <w:tcW w:w="31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25A" w:rsidRPr="003D5BC1" w:rsidRDefault="0018325A" w:rsidP="0018325A">
            <w:pPr>
              <w:tabs>
                <w:tab w:val="left" w:pos="2445"/>
              </w:tabs>
              <w:rPr>
                <w:lang w:val="en-GB"/>
              </w:rPr>
            </w:pPr>
            <w:r w:rsidRPr="003D5BC1">
              <w:rPr>
                <w:lang w:val="en-GB"/>
              </w:rPr>
              <w:t xml:space="preserve">Hotel </w:t>
            </w:r>
            <w:r>
              <w:rPr>
                <w:lang w:val="en-GB"/>
              </w:rPr>
              <w:t xml:space="preserve"> (20 rooms a</w:t>
            </w:r>
            <w:r w:rsidRPr="003D5BC1">
              <w:rPr>
                <w:lang w:val="en-GB"/>
              </w:rPr>
              <w:t>vailable)</w:t>
            </w:r>
            <w:r>
              <w:rPr>
                <w:lang w:val="en-GB"/>
              </w:rPr>
              <w:t xml:space="preserve">      </w:t>
            </w:r>
            <w:r w:rsidRPr="003D5BC1">
              <w:rPr>
                <w:rFonts w:ascii="Calibri" w:hAnsi="Calibri"/>
                <w:lang w:val="en-GB"/>
              </w:rPr>
              <w:sym w:font="Wingdings" w:char="F0A8"/>
            </w:r>
          </w:p>
        </w:tc>
      </w:tr>
      <w:tr w:rsidR="0018325A" w:rsidRPr="001652E3" w:rsidTr="00E37E48">
        <w:trPr>
          <w:trHeight w:val="440"/>
        </w:trPr>
        <w:tc>
          <w:tcPr>
            <w:tcW w:w="30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325A" w:rsidRDefault="0018325A" w:rsidP="0018325A">
            <w:pPr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31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429FF" w:rsidRDefault="0018325A" w:rsidP="0018325A">
            <w:pPr>
              <w:tabs>
                <w:tab w:val="left" w:pos="2445"/>
              </w:tabs>
              <w:rPr>
                <w:lang w:val="en-GB"/>
              </w:rPr>
            </w:pPr>
            <w:r>
              <w:rPr>
                <w:lang w:val="en-GB"/>
              </w:rPr>
              <w:t xml:space="preserve">Early bird </w:t>
            </w:r>
            <w:r w:rsidR="001429FF">
              <w:rPr>
                <w:lang w:val="en-GB"/>
              </w:rPr>
              <w:t>registration</w:t>
            </w:r>
          </w:p>
          <w:p w:rsidR="0018325A" w:rsidRDefault="0018325A" w:rsidP="0018325A">
            <w:pPr>
              <w:tabs>
                <w:tab w:val="left" w:pos="2445"/>
              </w:tabs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0C0A53">
              <w:rPr>
                <w:u w:val="single"/>
                <w:lang w:val="en-GB"/>
              </w:rPr>
              <w:t>until 1 May 2017</w:t>
            </w:r>
            <w:r>
              <w:rPr>
                <w:lang w:val="en-GB"/>
              </w:rPr>
              <w:t>)</w:t>
            </w:r>
          </w:p>
          <w:p w:rsidR="0018325A" w:rsidRDefault="0018325A" w:rsidP="0018325A">
            <w:pPr>
              <w:tabs>
                <w:tab w:val="left" w:pos="2445"/>
              </w:tabs>
              <w:rPr>
                <w:lang w:val="en-GB"/>
              </w:rPr>
            </w:pPr>
          </w:p>
          <w:p w:rsidR="0018325A" w:rsidRDefault="0018325A" w:rsidP="0018325A">
            <w:pPr>
              <w:tabs>
                <w:tab w:val="left" w:pos="2445"/>
              </w:tabs>
              <w:rPr>
                <w:lang w:val="en-GB"/>
              </w:rPr>
            </w:pPr>
            <w:r>
              <w:rPr>
                <w:lang w:val="en-GB"/>
              </w:rPr>
              <w:t>150,00 EUR</w:t>
            </w:r>
          </w:p>
        </w:tc>
        <w:tc>
          <w:tcPr>
            <w:tcW w:w="31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429FF" w:rsidRDefault="0018325A" w:rsidP="0018325A">
            <w:pPr>
              <w:tabs>
                <w:tab w:val="left" w:pos="2445"/>
              </w:tabs>
              <w:rPr>
                <w:lang w:val="en-GB"/>
              </w:rPr>
            </w:pPr>
            <w:r>
              <w:rPr>
                <w:lang w:val="en-GB"/>
              </w:rPr>
              <w:t xml:space="preserve">Early bird </w:t>
            </w:r>
            <w:r w:rsidR="001429FF">
              <w:rPr>
                <w:lang w:val="en-GB"/>
              </w:rPr>
              <w:t xml:space="preserve">registration </w:t>
            </w:r>
          </w:p>
          <w:p w:rsidR="0018325A" w:rsidRDefault="0018325A" w:rsidP="0018325A">
            <w:pPr>
              <w:tabs>
                <w:tab w:val="left" w:pos="2445"/>
              </w:tabs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0C0A53">
              <w:rPr>
                <w:u w:val="single"/>
                <w:lang w:val="en-GB"/>
              </w:rPr>
              <w:t>until 1 May 2017</w:t>
            </w:r>
            <w:r>
              <w:rPr>
                <w:lang w:val="en-GB"/>
              </w:rPr>
              <w:t>)</w:t>
            </w:r>
          </w:p>
          <w:p w:rsidR="0018325A" w:rsidRDefault="0018325A" w:rsidP="0018325A">
            <w:pPr>
              <w:tabs>
                <w:tab w:val="left" w:pos="2445"/>
              </w:tabs>
              <w:rPr>
                <w:lang w:val="en-GB"/>
              </w:rPr>
            </w:pPr>
          </w:p>
          <w:p w:rsidR="0018325A" w:rsidRPr="003D5BC1" w:rsidRDefault="0018325A" w:rsidP="0018325A">
            <w:pPr>
              <w:tabs>
                <w:tab w:val="left" w:pos="2445"/>
              </w:tabs>
              <w:rPr>
                <w:lang w:val="en-GB"/>
              </w:rPr>
            </w:pPr>
            <w:r>
              <w:rPr>
                <w:lang w:val="en-GB"/>
              </w:rPr>
              <w:t>170,00 EUR</w:t>
            </w:r>
          </w:p>
        </w:tc>
      </w:tr>
      <w:tr w:rsidR="001429FF" w:rsidRPr="001652E3" w:rsidTr="00E37E48">
        <w:trPr>
          <w:trHeight w:val="440"/>
        </w:trPr>
        <w:tc>
          <w:tcPr>
            <w:tcW w:w="3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9FF" w:rsidRDefault="001429FF" w:rsidP="001429FF">
            <w:pPr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31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9FF" w:rsidRDefault="001429FF" w:rsidP="001429FF">
            <w:pPr>
              <w:tabs>
                <w:tab w:val="left" w:pos="2445"/>
              </w:tabs>
              <w:rPr>
                <w:lang w:val="en-GB"/>
              </w:rPr>
            </w:pPr>
            <w:r>
              <w:rPr>
                <w:lang w:val="en-GB"/>
              </w:rPr>
              <w:t>Regular registration</w:t>
            </w:r>
          </w:p>
          <w:p w:rsidR="001429FF" w:rsidRDefault="001429FF" w:rsidP="001429FF">
            <w:pPr>
              <w:tabs>
                <w:tab w:val="left" w:pos="2445"/>
              </w:tabs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0C0A53">
              <w:rPr>
                <w:u w:val="single"/>
                <w:lang w:val="en-GB"/>
              </w:rPr>
              <w:t xml:space="preserve">until 1 </w:t>
            </w:r>
            <w:r w:rsidR="000046F7">
              <w:rPr>
                <w:u w:val="single"/>
                <w:lang w:val="en-GB"/>
              </w:rPr>
              <w:t>July</w:t>
            </w:r>
            <w:r w:rsidRPr="000C0A53">
              <w:rPr>
                <w:u w:val="single"/>
                <w:lang w:val="en-GB"/>
              </w:rPr>
              <w:t xml:space="preserve"> 2017</w:t>
            </w:r>
            <w:r>
              <w:rPr>
                <w:lang w:val="en-GB"/>
              </w:rPr>
              <w:t>)</w:t>
            </w:r>
          </w:p>
          <w:p w:rsidR="001429FF" w:rsidRDefault="001429FF" w:rsidP="001429FF">
            <w:pPr>
              <w:tabs>
                <w:tab w:val="left" w:pos="2445"/>
              </w:tabs>
              <w:rPr>
                <w:lang w:val="en-GB"/>
              </w:rPr>
            </w:pPr>
          </w:p>
          <w:p w:rsidR="001429FF" w:rsidRDefault="001429FF" w:rsidP="001429FF">
            <w:pPr>
              <w:tabs>
                <w:tab w:val="left" w:pos="2445"/>
              </w:tabs>
              <w:rPr>
                <w:lang w:val="en-GB"/>
              </w:rPr>
            </w:pPr>
            <w:r>
              <w:rPr>
                <w:lang w:val="en-GB"/>
              </w:rPr>
              <w:t>210,00 EUR</w:t>
            </w:r>
          </w:p>
        </w:tc>
        <w:tc>
          <w:tcPr>
            <w:tcW w:w="31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9FF" w:rsidRDefault="001429FF" w:rsidP="001429FF">
            <w:pPr>
              <w:tabs>
                <w:tab w:val="left" w:pos="2445"/>
              </w:tabs>
              <w:rPr>
                <w:lang w:val="en-GB"/>
              </w:rPr>
            </w:pPr>
            <w:r>
              <w:rPr>
                <w:lang w:val="en-GB"/>
              </w:rPr>
              <w:t>Regular registration</w:t>
            </w:r>
          </w:p>
          <w:p w:rsidR="001429FF" w:rsidRDefault="001429FF" w:rsidP="001429FF">
            <w:pPr>
              <w:tabs>
                <w:tab w:val="left" w:pos="2445"/>
              </w:tabs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Pr="000C0A53">
              <w:rPr>
                <w:u w:val="single"/>
                <w:lang w:val="en-GB"/>
              </w:rPr>
              <w:t xml:space="preserve">until 1 </w:t>
            </w:r>
            <w:r w:rsidR="000046F7">
              <w:rPr>
                <w:u w:val="single"/>
                <w:lang w:val="en-GB"/>
              </w:rPr>
              <w:t>July</w:t>
            </w:r>
            <w:bookmarkStart w:id="0" w:name="_GoBack"/>
            <w:bookmarkEnd w:id="0"/>
            <w:r w:rsidRPr="000C0A53">
              <w:rPr>
                <w:u w:val="single"/>
                <w:lang w:val="en-GB"/>
              </w:rPr>
              <w:t xml:space="preserve"> 2017</w:t>
            </w:r>
            <w:r>
              <w:rPr>
                <w:lang w:val="en-GB"/>
              </w:rPr>
              <w:t>)</w:t>
            </w:r>
          </w:p>
          <w:p w:rsidR="001429FF" w:rsidRDefault="001429FF" w:rsidP="001429FF">
            <w:pPr>
              <w:tabs>
                <w:tab w:val="left" w:pos="2445"/>
              </w:tabs>
              <w:rPr>
                <w:lang w:val="en-GB"/>
              </w:rPr>
            </w:pPr>
          </w:p>
          <w:p w:rsidR="001429FF" w:rsidRDefault="001429FF" w:rsidP="001429FF">
            <w:pPr>
              <w:tabs>
                <w:tab w:val="left" w:pos="2445"/>
              </w:tabs>
              <w:rPr>
                <w:lang w:val="en-GB"/>
              </w:rPr>
            </w:pPr>
            <w:r>
              <w:rPr>
                <w:lang w:val="en-GB"/>
              </w:rPr>
              <w:t>240,00 EUR</w:t>
            </w:r>
          </w:p>
        </w:tc>
      </w:tr>
      <w:tr w:rsidR="001429FF" w:rsidRPr="001652E3" w:rsidTr="00E37E48">
        <w:trPr>
          <w:trHeight w:val="439"/>
        </w:trPr>
        <w:tc>
          <w:tcPr>
            <w:tcW w:w="3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9FF" w:rsidRPr="001652E3" w:rsidRDefault="001429FF" w:rsidP="001429FF">
            <w:pPr>
              <w:rPr>
                <w:rFonts w:ascii="Calibri" w:hAnsi="Calibri" w:cs="Calibri"/>
                <w:b/>
                <w:lang w:val="en-GB"/>
              </w:rPr>
            </w:pPr>
            <w:r w:rsidRPr="001652E3">
              <w:rPr>
                <w:rFonts w:ascii="Calibri" w:hAnsi="Calibri" w:cs="Calibri"/>
                <w:b/>
                <w:lang w:val="en-GB"/>
              </w:rPr>
              <w:t>Travel info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429FF" w:rsidRPr="001652E3" w:rsidRDefault="001429FF" w:rsidP="001429FF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652E3">
              <w:rPr>
                <w:rFonts w:ascii="Calibri" w:hAnsi="Calibri" w:cs="Calibri"/>
                <w:sz w:val="20"/>
                <w:szCs w:val="20"/>
                <w:lang w:val="en-GB"/>
              </w:rPr>
              <w:t>Date of arrival</w:t>
            </w:r>
          </w:p>
          <w:p w:rsidR="001429FF" w:rsidRPr="001652E3" w:rsidRDefault="001429FF" w:rsidP="001429FF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429FF" w:rsidRPr="001652E3" w:rsidRDefault="001429FF" w:rsidP="001429FF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03" w:type="dxa"/>
            <w:gridSpan w:val="4"/>
            <w:tcBorders>
              <w:top w:val="single" w:sz="12" w:space="0" w:color="auto"/>
            </w:tcBorders>
          </w:tcPr>
          <w:p w:rsidR="001429FF" w:rsidRPr="001652E3" w:rsidRDefault="001429FF" w:rsidP="001429FF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652E3">
              <w:rPr>
                <w:rFonts w:ascii="Calibri" w:hAnsi="Calibri" w:cs="Calibri"/>
                <w:sz w:val="20"/>
                <w:szCs w:val="20"/>
                <w:lang w:val="en-GB"/>
              </w:rPr>
              <w:t>Time of arrival</w:t>
            </w:r>
          </w:p>
        </w:tc>
        <w:tc>
          <w:tcPr>
            <w:tcW w:w="210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429FF" w:rsidRPr="001652E3" w:rsidRDefault="001429FF" w:rsidP="001429FF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652E3">
              <w:rPr>
                <w:rFonts w:ascii="Calibri" w:hAnsi="Calibri" w:cs="Calibri"/>
                <w:sz w:val="20"/>
                <w:szCs w:val="20"/>
                <w:lang w:val="en-GB"/>
              </w:rPr>
              <w:t>Flight number</w:t>
            </w:r>
          </w:p>
        </w:tc>
      </w:tr>
      <w:tr w:rsidR="001429FF" w:rsidRPr="001652E3" w:rsidTr="00E37E48">
        <w:trPr>
          <w:trHeight w:val="438"/>
        </w:trPr>
        <w:tc>
          <w:tcPr>
            <w:tcW w:w="3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9FF" w:rsidRPr="001652E3" w:rsidRDefault="001429FF" w:rsidP="001429FF">
            <w:pPr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210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429FF" w:rsidRPr="001652E3" w:rsidRDefault="001429FF" w:rsidP="001429FF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652E3">
              <w:rPr>
                <w:rFonts w:ascii="Calibri" w:hAnsi="Calibri" w:cs="Calibri"/>
                <w:sz w:val="20"/>
                <w:szCs w:val="20"/>
                <w:lang w:val="en-GB"/>
              </w:rPr>
              <w:t>Date of departure</w:t>
            </w:r>
          </w:p>
          <w:p w:rsidR="001429FF" w:rsidRPr="001652E3" w:rsidRDefault="001429FF" w:rsidP="001429FF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1429FF" w:rsidRPr="001652E3" w:rsidRDefault="001429FF" w:rsidP="001429FF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103" w:type="dxa"/>
            <w:gridSpan w:val="4"/>
            <w:tcBorders>
              <w:bottom w:val="single" w:sz="12" w:space="0" w:color="auto"/>
            </w:tcBorders>
          </w:tcPr>
          <w:p w:rsidR="001429FF" w:rsidRPr="001652E3" w:rsidRDefault="001429FF" w:rsidP="001429FF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652E3">
              <w:rPr>
                <w:rFonts w:ascii="Calibri" w:hAnsi="Calibri" w:cs="Calibri"/>
                <w:sz w:val="20"/>
                <w:szCs w:val="20"/>
                <w:lang w:val="en-GB"/>
              </w:rPr>
              <w:t>Time of departure</w:t>
            </w:r>
          </w:p>
        </w:tc>
        <w:tc>
          <w:tcPr>
            <w:tcW w:w="2104" w:type="dxa"/>
            <w:gridSpan w:val="2"/>
            <w:tcBorders>
              <w:right w:val="single" w:sz="12" w:space="0" w:color="auto"/>
            </w:tcBorders>
          </w:tcPr>
          <w:p w:rsidR="001429FF" w:rsidRPr="001652E3" w:rsidRDefault="001429FF" w:rsidP="001429FF">
            <w:pPr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652E3">
              <w:rPr>
                <w:rFonts w:ascii="Calibri" w:hAnsi="Calibri" w:cs="Calibri"/>
                <w:sz w:val="20"/>
                <w:szCs w:val="20"/>
                <w:lang w:val="en-GB"/>
              </w:rPr>
              <w:t>Flight number</w:t>
            </w:r>
          </w:p>
        </w:tc>
      </w:tr>
      <w:tr w:rsidR="001429FF" w:rsidRPr="001652E3" w:rsidTr="00E37E48">
        <w:trPr>
          <w:trHeight w:val="370"/>
        </w:trPr>
        <w:tc>
          <w:tcPr>
            <w:tcW w:w="3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9FF" w:rsidRPr="00326A0E" w:rsidRDefault="001429FF" w:rsidP="001429FF">
            <w:pPr>
              <w:rPr>
                <w:rFonts w:ascii="Calibri" w:hAnsi="Calibri" w:cs="Calibri"/>
                <w:b/>
                <w:lang w:val="en-GB"/>
              </w:rPr>
            </w:pPr>
            <w:r w:rsidRPr="00326A0E">
              <w:rPr>
                <w:rFonts w:ascii="Calibri" w:hAnsi="Calibri" w:cs="Calibri"/>
                <w:b/>
                <w:lang w:val="en-GB"/>
              </w:rPr>
              <w:t>Payment info</w:t>
            </w:r>
          </w:p>
          <w:p w:rsidR="001429FF" w:rsidRPr="00326A0E" w:rsidRDefault="001429FF" w:rsidP="001429FF">
            <w:pPr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631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29FF" w:rsidRPr="00326A0E" w:rsidRDefault="001429FF" w:rsidP="001429FF">
            <w:pPr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1429FF" w:rsidRPr="001652E3" w:rsidTr="00E37E48">
        <w:trPr>
          <w:trHeight w:val="367"/>
        </w:trPr>
        <w:tc>
          <w:tcPr>
            <w:tcW w:w="3077" w:type="dxa"/>
            <w:tcBorders>
              <w:left w:val="single" w:sz="12" w:space="0" w:color="auto"/>
              <w:right w:val="single" w:sz="12" w:space="0" w:color="auto"/>
            </w:tcBorders>
          </w:tcPr>
          <w:p w:rsidR="001429FF" w:rsidRPr="001429FF" w:rsidRDefault="001429FF" w:rsidP="001429FF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Name and address of the bank</w:t>
            </w:r>
          </w:p>
        </w:tc>
        <w:tc>
          <w:tcPr>
            <w:tcW w:w="631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429FF" w:rsidRPr="001429FF" w:rsidRDefault="001429FF" w:rsidP="001429FF">
            <w:pPr>
              <w:rPr>
                <w:rFonts w:ascii="Calibri" w:hAnsi="Calibri" w:cs="Calibri"/>
                <w:lang w:val="en-GB"/>
              </w:rPr>
            </w:pPr>
            <w:proofErr w:type="spellStart"/>
            <w:r w:rsidRPr="001429FF">
              <w:rPr>
                <w:rFonts w:ascii="Calibri" w:hAnsi="Calibri" w:cs="Calibri"/>
                <w:lang w:val="en-GB"/>
              </w:rPr>
              <w:t>Splitska</w:t>
            </w:r>
            <w:proofErr w:type="spellEnd"/>
            <w:r w:rsidRPr="001429FF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1429FF">
              <w:rPr>
                <w:rFonts w:ascii="Calibri" w:hAnsi="Calibri" w:cs="Calibri"/>
                <w:lang w:val="en-GB"/>
              </w:rPr>
              <w:t>banka</w:t>
            </w:r>
            <w:proofErr w:type="spellEnd"/>
            <w:r w:rsidRPr="001429FF">
              <w:rPr>
                <w:rFonts w:ascii="Calibri" w:hAnsi="Calibri" w:cs="Calibri"/>
                <w:lang w:val="en-GB"/>
              </w:rPr>
              <w:t xml:space="preserve">, </w:t>
            </w:r>
            <w:proofErr w:type="spellStart"/>
            <w:r w:rsidRPr="001429FF">
              <w:rPr>
                <w:rFonts w:ascii="Calibri" w:hAnsi="Calibri" w:cs="Calibri"/>
                <w:lang w:val="en-GB"/>
              </w:rPr>
              <w:t>Špire</w:t>
            </w:r>
            <w:proofErr w:type="spellEnd"/>
            <w:r w:rsidRPr="001429FF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1429FF">
              <w:rPr>
                <w:rFonts w:ascii="Calibri" w:hAnsi="Calibri" w:cs="Calibri"/>
                <w:lang w:val="en-GB"/>
              </w:rPr>
              <w:t>Brusine</w:t>
            </w:r>
            <w:proofErr w:type="spellEnd"/>
            <w:r w:rsidRPr="001429FF">
              <w:rPr>
                <w:rFonts w:ascii="Calibri" w:hAnsi="Calibri" w:cs="Calibri"/>
                <w:lang w:val="en-GB"/>
              </w:rPr>
              <w:t xml:space="preserve"> 19, 23000 Zadar, Croatia</w:t>
            </w:r>
          </w:p>
        </w:tc>
      </w:tr>
      <w:tr w:rsidR="001429FF" w:rsidRPr="001652E3" w:rsidTr="00E37E48">
        <w:trPr>
          <w:trHeight w:val="367"/>
        </w:trPr>
        <w:tc>
          <w:tcPr>
            <w:tcW w:w="3077" w:type="dxa"/>
            <w:tcBorders>
              <w:left w:val="single" w:sz="12" w:space="0" w:color="auto"/>
              <w:right w:val="single" w:sz="12" w:space="0" w:color="auto"/>
            </w:tcBorders>
          </w:tcPr>
          <w:p w:rsidR="001429FF" w:rsidRPr="001429FF" w:rsidRDefault="001429FF" w:rsidP="001429FF">
            <w:pPr>
              <w:rPr>
                <w:rFonts w:ascii="Calibri" w:hAnsi="Calibri" w:cs="Calibri"/>
                <w:lang w:val="en-GB"/>
              </w:rPr>
            </w:pPr>
            <w:r w:rsidRPr="001429FF">
              <w:rPr>
                <w:rFonts w:ascii="Calibri" w:hAnsi="Calibri" w:cs="Calibri"/>
                <w:lang w:val="en-GB"/>
              </w:rPr>
              <w:t xml:space="preserve">Name </w:t>
            </w:r>
            <w:r w:rsidR="0031575C">
              <w:rPr>
                <w:rFonts w:ascii="Calibri" w:hAnsi="Calibri" w:cs="Calibri"/>
                <w:lang w:val="en-GB"/>
              </w:rPr>
              <w:t xml:space="preserve">and address </w:t>
            </w:r>
            <w:r w:rsidRPr="001429FF">
              <w:rPr>
                <w:rFonts w:ascii="Calibri" w:hAnsi="Calibri" w:cs="Calibri"/>
                <w:lang w:val="en-GB"/>
              </w:rPr>
              <w:t>of the account holder</w:t>
            </w:r>
          </w:p>
        </w:tc>
        <w:tc>
          <w:tcPr>
            <w:tcW w:w="631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429FF" w:rsidRDefault="001429FF" w:rsidP="001429FF">
            <w:pPr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Sveučilište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lang w:val="en-GB"/>
              </w:rPr>
              <w:t>Zadru</w:t>
            </w:r>
            <w:proofErr w:type="spellEnd"/>
          </w:p>
          <w:p w:rsidR="0031575C" w:rsidRPr="001429FF" w:rsidRDefault="0031575C" w:rsidP="001429FF">
            <w:pPr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Ulica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Mihovila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GB"/>
              </w:rPr>
              <w:t>Pavlinovića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1, 23000 Zadar, Croatia</w:t>
            </w:r>
          </w:p>
        </w:tc>
      </w:tr>
      <w:tr w:rsidR="001429FF" w:rsidRPr="001652E3" w:rsidTr="00E37E48">
        <w:trPr>
          <w:trHeight w:val="367"/>
        </w:trPr>
        <w:tc>
          <w:tcPr>
            <w:tcW w:w="3077" w:type="dxa"/>
            <w:tcBorders>
              <w:left w:val="single" w:sz="12" w:space="0" w:color="auto"/>
              <w:right w:val="single" w:sz="12" w:space="0" w:color="auto"/>
            </w:tcBorders>
          </w:tcPr>
          <w:p w:rsidR="001429FF" w:rsidRPr="0031575C" w:rsidRDefault="0031575C" w:rsidP="001429FF">
            <w:pPr>
              <w:rPr>
                <w:rFonts w:ascii="Calibri" w:hAnsi="Calibri" w:cs="Calibri"/>
                <w:lang w:val="en-GB"/>
              </w:rPr>
            </w:pPr>
            <w:r w:rsidRPr="0031575C">
              <w:rPr>
                <w:rFonts w:ascii="Calibri" w:hAnsi="Calibri" w:cs="Calibri"/>
                <w:lang w:val="en-GB"/>
              </w:rPr>
              <w:t>IBAN</w:t>
            </w:r>
          </w:p>
        </w:tc>
        <w:tc>
          <w:tcPr>
            <w:tcW w:w="631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429FF" w:rsidRPr="0031575C" w:rsidRDefault="0031575C" w:rsidP="001429FF">
            <w:pPr>
              <w:rPr>
                <w:rFonts w:ascii="Calibri" w:hAnsi="Calibri" w:cs="Calibri"/>
                <w:lang w:val="en-GB"/>
              </w:rPr>
            </w:pPr>
            <w:r w:rsidRPr="0031575C">
              <w:rPr>
                <w:rFonts w:ascii="Calibri" w:hAnsi="Calibri" w:cs="Calibri"/>
                <w:lang w:val="en-GB"/>
              </w:rPr>
              <w:t>HR53 2330 0031 1001 6324 3</w:t>
            </w:r>
          </w:p>
        </w:tc>
      </w:tr>
      <w:tr w:rsidR="001429FF" w:rsidRPr="001652E3" w:rsidTr="00E37E48">
        <w:trPr>
          <w:trHeight w:val="367"/>
        </w:trPr>
        <w:tc>
          <w:tcPr>
            <w:tcW w:w="3077" w:type="dxa"/>
            <w:tcBorders>
              <w:left w:val="single" w:sz="12" w:space="0" w:color="auto"/>
              <w:right w:val="single" w:sz="12" w:space="0" w:color="auto"/>
            </w:tcBorders>
          </w:tcPr>
          <w:p w:rsidR="001429FF" w:rsidRPr="0031575C" w:rsidRDefault="0031575C" w:rsidP="001429FF">
            <w:pPr>
              <w:rPr>
                <w:rFonts w:ascii="Calibri" w:hAnsi="Calibri" w:cs="Calibri"/>
                <w:lang w:val="en-GB"/>
              </w:rPr>
            </w:pPr>
            <w:r w:rsidRPr="0031575C">
              <w:rPr>
                <w:rFonts w:ascii="Calibri" w:hAnsi="Calibri" w:cs="Calibri"/>
                <w:lang w:val="en-GB"/>
              </w:rPr>
              <w:t>SWIFT CODE</w:t>
            </w:r>
          </w:p>
        </w:tc>
        <w:tc>
          <w:tcPr>
            <w:tcW w:w="631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429FF" w:rsidRPr="0031575C" w:rsidRDefault="0031575C" w:rsidP="001429FF">
            <w:pPr>
              <w:rPr>
                <w:rFonts w:ascii="Calibri" w:hAnsi="Calibri" w:cs="Calibri"/>
                <w:lang w:val="en-GB"/>
              </w:rPr>
            </w:pPr>
            <w:r w:rsidRPr="0031575C">
              <w:rPr>
                <w:rFonts w:ascii="Calibri" w:hAnsi="Calibri" w:cs="Calibri"/>
                <w:lang w:val="en-GB"/>
              </w:rPr>
              <w:t>SOGEHR22XXX</w:t>
            </w:r>
          </w:p>
        </w:tc>
      </w:tr>
      <w:tr w:rsidR="001429FF" w:rsidRPr="001652E3" w:rsidTr="00E37E48">
        <w:trPr>
          <w:trHeight w:val="367"/>
        </w:trPr>
        <w:tc>
          <w:tcPr>
            <w:tcW w:w="3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9FF" w:rsidRPr="0031575C" w:rsidRDefault="0031575C" w:rsidP="001429FF">
            <w:pPr>
              <w:rPr>
                <w:rFonts w:ascii="Calibri" w:hAnsi="Calibri" w:cs="Calibri"/>
                <w:lang w:val="en-GB"/>
              </w:rPr>
            </w:pPr>
            <w:r w:rsidRPr="0031575C">
              <w:rPr>
                <w:rFonts w:ascii="Calibri" w:hAnsi="Calibri" w:cs="Calibri"/>
                <w:lang w:val="en-GB"/>
              </w:rPr>
              <w:t>Purpose of payment</w:t>
            </w:r>
          </w:p>
        </w:tc>
        <w:tc>
          <w:tcPr>
            <w:tcW w:w="631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9FF" w:rsidRPr="0031575C" w:rsidRDefault="0031575C" w:rsidP="0031575C">
            <w:pPr>
              <w:rPr>
                <w:rFonts w:ascii="Calibri" w:hAnsi="Calibri" w:cs="Calibri"/>
                <w:lang w:val="en-GB"/>
              </w:rPr>
            </w:pPr>
            <w:r w:rsidRPr="0031575C">
              <w:rPr>
                <w:rFonts w:ascii="Calibri" w:hAnsi="Calibri" w:cs="Calibri"/>
                <w:lang w:val="en-GB"/>
              </w:rPr>
              <w:t xml:space="preserve">Participation in the sports tournament </w:t>
            </w:r>
            <w:r>
              <w:rPr>
                <w:rFonts w:ascii="Calibri" w:hAnsi="Calibri" w:cs="Calibri"/>
                <w:lang w:val="en-GB"/>
              </w:rPr>
              <w:t xml:space="preserve">at UNIZD </w:t>
            </w:r>
            <w:r w:rsidRPr="0031575C">
              <w:rPr>
                <w:rFonts w:ascii="Calibri" w:hAnsi="Calibri" w:cs="Calibri"/>
                <w:lang w:val="en-GB"/>
              </w:rPr>
              <w:t>- 119921</w:t>
            </w:r>
          </w:p>
        </w:tc>
      </w:tr>
    </w:tbl>
    <w:p w:rsidR="002E324D" w:rsidRDefault="002E324D" w:rsidP="00273B8D">
      <w:pPr>
        <w:spacing w:after="0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 xml:space="preserve">*Maximum number of athletes per sport: basketball – 12, futsal – 10, volleyball – 12 </w:t>
      </w:r>
    </w:p>
    <w:p w:rsidR="00326A0E" w:rsidRDefault="00326A0E" w:rsidP="00273B8D">
      <w:pPr>
        <w:spacing w:after="0" w:line="240" w:lineRule="auto"/>
        <w:rPr>
          <w:rFonts w:cs="Calibri"/>
          <w:lang w:val="en-GB"/>
        </w:rPr>
      </w:pPr>
    </w:p>
    <w:p w:rsidR="00326A0E" w:rsidRDefault="002E324D" w:rsidP="00273B8D">
      <w:pPr>
        <w:spacing w:after="0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*</w:t>
      </w:r>
      <w:r w:rsidR="000460E9" w:rsidRPr="001652E3">
        <w:rPr>
          <w:rFonts w:cs="Calibri"/>
          <w:lang w:val="en-GB"/>
        </w:rPr>
        <w:t xml:space="preserve">*Accommodation price is calculated for 3 nights. Every additional night will be booked and paid by the participant directly. </w:t>
      </w:r>
      <w:r w:rsidR="001652E3" w:rsidRPr="001652E3">
        <w:rPr>
          <w:rFonts w:cs="Calibri"/>
          <w:lang w:val="en-GB"/>
        </w:rPr>
        <w:t>Hotel room rates are subject to change.</w:t>
      </w:r>
    </w:p>
    <w:p w:rsidR="00E07347" w:rsidRPr="001652E3" w:rsidRDefault="00E07347">
      <w:pPr>
        <w:spacing w:after="0" w:line="240" w:lineRule="auto"/>
        <w:rPr>
          <w:rFonts w:ascii="Calibri" w:hAnsi="Calibri" w:cs="Calibri"/>
          <w:lang w:val="en-GB"/>
        </w:rPr>
      </w:pPr>
    </w:p>
    <w:sectPr w:rsidR="00E07347" w:rsidRPr="001652E3" w:rsidSect="00273B8D">
      <w:head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94" w:rsidRDefault="00F61F94" w:rsidP="002476A8">
      <w:pPr>
        <w:spacing w:after="0" w:line="240" w:lineRule="auto"/>
      </w:pPr>
      <w:r>
        <w:separator/>
      </w:r>
    </w:p>
  </w:endnote>
  <w:endnote w:type="continuationSeparator" w:id="0">
    <w:p w:rsidR="00F61F94" w:rsidRDefault="00F61F94" w:rsidP="0024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94" w:rsidRDefault="00F61F94" w:rsidP="002476A8">
      <w:pPr>
        <w:spacing w:after="0" w:line="240" w:lineRule="auto"/>
      </w:pPr>
      <w:r>
        <w:separator/>
      </w:r>
    </w:p>
  </w:footnote>
  <w:footnote w:type="continuationSeparator" w:id="0">
    <w:p w:rsidR="00F61F94" w:rsidRDefault="00F61F94" w:rsidP="0024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A8" w:rsidRDefault="0043696D" w:rsidP="009D2422">
    <w:pPr>
      <w:pStyle w:val="Header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-285750</wp:posOffset>
          </wp:positionH>
          <wp:positionV relativeFrom="margin">
            <wp:posOffset>-19050</wp:posOffset>
          </wp:positionV>
          <wp:extent cx="1033780" cy="1033780"/>
          <wp:effectExtent l="0" t="0" r="0" b="0"/>
          <wp:wrapSquare wrapText="bothSides"/>
          <wp:docPr id="5" name="Picture 5" descr="C:\Users\mkolega@unizd.hr\Documents\SVI DOKUMENTI\LOGO UNIZD\logo_sveucilist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olega@unizd.hr\Documents\SVI DOKUMENTI\LOGO UNIZD\logo_sveucilista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03C"/>
    <w:multiLevelType w:val="hybridMultilevel"/>
    <w:tmpl w:val="36721414"/>
    <w:lvl w:ilvl="0" w:tplc="11764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E67C3"/>
    <w:multiLevelType w:val="hybridMultilevel"/>
    <w:tmpl w:val="3310728A"/>
    <w:lvl w:ilvl="0" w:tplc="8364F8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611E2"/>
    <w:multiLevelType w:val="hybridMultilevel"/>
    <w:tmpl w:val="6DD4F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A42AD"/>
    <w:multiLevelType w:val="hybridMultilevel"/>
    <w:tmpl w:val="8054B1FC"/>
    <w:lvl w:ilvl="0" w:tplc="61FC58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A8"/>
    <w:rsid w:val="000046F7"/>
    <w:rsid w:val="00015688"/>
    <w:rsid w:val="00040ACC"/>
    <w:rsid w:val="000460E9"/>
    <w:rsid w:val="00063F6F"/>
    <w:rsid w:val="00082D7F"/>
    <w:rsid w:val="000C0A53"/>
    <w:rsid w:val="00102911"/>
    <w:rsid w:val="001429FF"/>
    <w:rsid w:val="0016198B"/>
    <w:rsid w:val="00163432"/>
    <w:rsid w:val="001652E3"/>
    <w:rsid w:val="0018325A"/>
    <w:rsid w:val="001A30B9"/>
    <w:rsid w:val="001F533A"/>
    <w:rsid w:val="002476A8"/>
    <w:rsid w:val="002614EE"/>
    <w:rsid w:val="00273B8D"/>
    <w:rsid w:val="002A13B3"/>
    <w:rsid w:val="002D4B72"/>
    <w:rsid w:val="002E324D"/>
    <w:rsid w:val="0031575C"/>
    <w:rsid w:val="00326A0E"/>
    <w:rsid w:val="00361ECD"/>
    <w:rsid w:val="003B2734"/>
    <w:rsid w:val="003C4A3B"/>
    <w:rsid w:val="003C68DB"/>
    <w:rsid w:val="003D5BC1"/>
    <w:rsid w:val="00433FD7"/>
    <w:rsid w:val="0043696D"/>
    <w:rsid w:val="00451E78"/>
    <w:rsid w:val="004540C5"/>
    <w:rsid w:val="00470B5B"/>
    <w:rsid w:val="00482F32"/>
    <w:rsid w:val="004A7C0F"/>
    <w:rsid w:val="00526ED4"/>
    <w:rsid w:val="005633FE"/>
    <w:rsid w:val="0057667E"/>
    <w:rsid w:val="00614CBB"/>
    <w:rsid w:val="00631266"/>
    <w:rsid w:val="006B2856"/>
    <w:rsid w:val="006E28BA"/>
    <w:rsid w:val="006E5899"/>
    <w:rsid w:val="006E58E7"/>
    <w:rsid w:val="00763803"/>
    <w:rsid w:val="00814111"/>
    <w:rsid w:val="00820891"/>
    <w:rsid w:val="00875938"/>
    <w:rsid w:val="008A2B60"/>
    <w:rsid w:val="00900EE9"/>
    <w:rsid w:val="00907547"/>
    <w:rsid w:val="00962783"/>
    <w:rsid w:val="009A3F74"/>
    <w:rsid w:val="009C2D4D"/>
    <w:rsid w:val="009D2422"/>
    <w:rsid w:val="00B0405F"/>
    <w:rsid w:val="00B06451"/>
    <w:rsid w:val="00B756CB"/>
    <w:rsid w:val="00C35BB8"/>
    <w:rsid w:val="00C37119"/>
    <w:rsid w:val="00C61BA2"/>
    <w:rsid w:val="00CC0B7D"/>
    <w:rsid w:val="00CC40E3"/>
    <w:rsid w:val="00CD7FCE"/>
    <w:rsid w:val="00CF7A0B"/>
    <w:rsid w:val="00D422A4"/>
    <w:rsid w:val="00D63C8A"/>
    <w:rsid w:val="00D914F8"/>
    <w:rsid w:val="00DD5193"/>
    <w:rsid w:val="00E02A20"/>
    <w:rsid w:val="00E07347"/>
    <w:rsid w:val="00E104FD"/>
    <w:rsid w:val="00E37647"/>
    <w:rsid w:val="00E37E48"/>
    <w:rsid w:val="00F61F94"/>
    <w:rsid w:val="00F7228E"/>
    <w:rsid w:val="00FB2FD7"/>
    <w:rsid w:val="00FC1BF0"/>
    <w:rsid w:val="00FD11B3"/>
    <w:rsid w:val="00FE0CF2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2CEA5-E680-427D-9577-DD2D501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6A8"/>
  </w:style>
  <w:style w:type="paragraph" w:styleId="Footer">
    <w:name w:val="footer"/>
    <w:basedOn w:val="Normal"/>
    <w:link w:val="FooterChar"/>
    <w:uiPriority w:val="99"/>
    <w:unhideWhenUsed/>
    <w:rsid w:val="0024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6A8"/>
  </w:style>
  <w:style w:type="paragraph" w:styleId="BalloonText">
    <w:name w:val="Balloon Text"/>
    <w:basedOn w:val="Normal"/>
    <w:link w:val="BalloonTextChar"/>
    <w:uiPriority w:val="99"/>
    <w:semiHidden/>
    <w:unhideWhenUsed/>
    <w:rsid w:val="0024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28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sport@uniz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mkolega@unizd.hr</cp:lastModifiedBy>
  <cp:revision>14</cp:revision>
  <cp:lastPrinted>2017-02-03T07:25:00Z</cp:lastPrinted>
  <dcterms:created xsi:type="dcterms:W3CDTF">2016-11-18T13:50:00Z</dcterms:created>
  <dcterms:modified xsi:type="dcterms:W3CDTF">2017-02-07T12:47:00Z</dcterms:modified>
</cp:coreProperties>
</file>